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C45" w:rsidRPr="00D54A02" w:rsidRDefault="00023C45" w:rsidP="00023C45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54A0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54A02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___________</w:t>
      </w:r>
      <w:r w:rsidRPr="00D54A02">
        <w:rPr>
          <w:rFonts w:ascii="Times New Roman" w:hAnsi="Times New Roman"/>
          <w:sz w:val="24"/>
          <w:szCs w:val="24"/>
        </w:rPr>
        <w:t xml:space="preserve">       202</w:t>
      </w:r>
      <w:r>
        <w:rPr>
          <w:rFonts w:ascii="Times New Roman" w:hAnsi="Times New Roman"/>
          <w:sz w:val="24"/>
          <w:szCs w:val="24"/>
        </w:rPr>
        <w:t>_</w:t>
      </w:r>
      <w:r w:rsidRPr="00D54A02">
        <w:rPr>
          <w:rFonts w:ascii="Times New Roman" w:hAnsi="Times New Roman"/>
          <w:sz w:val="24"/>
          <w:szCs w:val="24"/>
        </w:rPr>
        <w:t xml:space="preserve"> г.  </w:t>
      </w:r>
    </w:p>
    <w:p w:rsidR="00023C45" w:rsidRDefault="00023C45" w:rsidP="00023C45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23C45" w:rsidRDefault="00023C45" w:rsidP="00023C45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23C45" w:rsidRDefault="00023C45" w:rsidP="00023C45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23C45" w:rsidRPr="009623DF" w:rsidRDefault="00023C45" w:rsidP="00023C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23DF">
        <w:rPr>
          <w:rFonts w:ascii="Times New Roman" w:hAnsi="Times New Roman"/>
          <w:sz w:val="28"/>
          <w:szCs w:val="28"/>
        </w:rPr>
        <w:t xml:space="preserve">Приказ </w:t>
      </w:r>
      <w:r w:rsidRPr="009623DF">
        <w:rPr>
          <w:rFonts w:ascii="Times New Roman" w:hAnsi="Times New Roman"/>
          <w:sz w:val="24"/>
          <w:szCs w:val="24"/>
        </w:rPr>
        <w:t>№</w:t>
      </w:r>
      <w:r w:rsidRPr="009623DF">
        <w:rPr>
          <w:rFonts w:ascii="Times New Roman" w:hAnsi="Times New Roman"/>
          <w:sz w:val="28"/>
          <w:szCs w:val="28"/>
        </w:rPr>
        <w:t xml:space="preserve"> _</w:t>
      </w:r>
    </w:p>
    <w:p w:rsidR="00023C45" w:rsidRPr="009623DF" w:rsidRDefault="00023C45" w:rsidP="00023C45">
      <w:pPr>
        <w:spacing w:after="0" w:line="240" w:lineRule="auto"/>
        <w:jc w:val="center"/>
        <w:rPr>
          <w:rFonts w:ascii="Times New Roman" w:eastAsia="Times New Roman" w:hAnsi="Times New Roman"/>
          <w:color w:val="22272F"/>
          <w:sz w:val="28"/>
          <w:szCs w:val="28"/>
          <w:shd w:val="clear" w:color="auto" w:fill="FFFFFF"/>
          <w:lang w:eastAsia="ru-RU"/>
        </w:rPr>
      </w:pPr>
      <w:r w:rsidRPr="00881426">
        <w:rPr>
          <w:rFonts w:ascii="Times New Roman" w:eastAsia="Times New Roman" w:hAnsi="Times New Roman"/>
          <w:color w:val="22272F"/>
          <w:sz w:val="28"/>
          <w:szCs w:val="28"/>
          <w:shd w:val="clear" w:color="auto" w:fill="FFFFFF"/>
          <w:lang w:eastAsia="ru-RU"/>
        </w:rPr>
        <w:t> </w:t>
      </w:r>
      <w:proofErr w:type="gramStart"/>
      <w:r w:rsidRPr="00881426">
        <w:rPr>
          <w:rFonts w:ascii="Times New Roman" w:eastAsia="Times New Roman" w:hAnsi="Times New Roman"/>
          <w:color w:val="22272F"/>
          <w:sz w:val="28"/>
          <w:szCs w:val="28"/>
          <w:shd w:val="clear" w:color="auto" w:fill="FFFFFF"/>
          <w:lang w:eastAsia="ru-RU"/>
        </w:rPr>
        <w:t>о</w:t>
      </w:r>
      <w:proofErr w:type="gramEnd"/>
      <w:r w:rsidRPr="00881426">
        <w:rPr>
          <w:rFonts w:ascii="Times New Roman" w:eastAsia="Times New Roman" w:hAnsi="Times New Roman"/>
          <w:color w:val="22272F"/>
          <w:sz w:val="28"/>
          <w:szCs w:val="28"/>
          <w:shd w:val="clear" w:color="auto" w:fill="FFFFFF"/>
          <w:lang w:eastAsia="ru-RU"/>
        </w:rPr>
        <w:t xml:space="preserve"> назначении ответственного за проведение </w:t>
      </w:r>
      <w:r w:rsidR="004E7EED">
        <w:rPr>
          <w:rFonts w:ascii="Times New Roman" w:eastAsia="Times New Roman" w:hAnsi="Times New Roman"/>
          <w:color w:val="22272F"/>
          <w:sz w:val="28"/>
          <w:szCs w:val="28"/>
          <w:shd w:val="clear" w:color="auto" w:fill="FFFFFF"/>
          <w:lang w:eastAsia="ru-RU"/>
        </w:rPr>
        <w:t xml:space="preserve">вводного </w:t>
      </w:r>
      <w:r w:rsidRPr="00881426">
        <w:rPr>
          <w:rFonts w:ascii="Times New Roman" w:eastAsia="Times New Roman" w:hAnsi="Times New Roman"/>
          <w:color w:val="22272F"/>
          <w:sz w:val="28"/>
          <w:szCs w:val="28"/>
          <w:shd w:val="clear" w:color="auto" w:fill="FFFFFF"/>
          <w:lang w:eastAsia="ru-RU"/>
        </w:rPr>
        <w:t xml:space="preserve">инструктажа по </w:t>
      </w:r>
      <w:r w:rsidR="004E7EED">
        <w:rPr>
          <w:rFonts w:ascii="Times New Roman" w:eastAsia="Times New Roman" w:hAnsi="Times New Roman"/>
          <w:color w:val="22272F"/>
          <w:sz w:val="28"/>
          <w:szCs w:val="28"/>
          <w:shd w:val="clear" w:color="auto" w:fill="FFFFFF"/>
          <w:lang w:eastAsia="ru-RU"/>
        </w:rPr>
        <w:t>гражданской обороне</w:t>
      </w:r>
    </w:p>
    <w:p w:rsidR="00023C45" w:rsidRPr="0019598E" w:rsidRDefault="00023C45" w:rsidP="00023C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:rsidR="00023C45" w:rsidRPr="00A91587" w:rsidRDefault="004E7EED" w:rsidP="004E7EE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91587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Настоящее Положение </w:t>
      </w:r>
      <w:r w:rsidRPr="00A91587">
        <w:rPr>
          <w:rFonts w:ascii="Times New Roman" w:hAnsi="Times New Roman"/>
          <w:color w:val="000000" w:themeColor="text1"/>
          <w:sz w:val="24"/>
          <w:szCs w:val="24"/>
        </w:rPr>
        <w:t xml:space="preserve">разработано с учетом требований раздела </w:t>
      </w:r>
      <w:r w:rsidRPr="00A91587">
        <w:rPr>
          <w:rFonts w:ascii="Times New Roman" w:hAnsi="Times New Roman"/>
          <w:color w:val="000000" w:themeColor="text1"/>
          <w:sz w:val="24"/>
          <w:szCs w:val="24"/>
          <w:lang w:val="en-US"/>
        </w:rPr>
        <w:t>X</w:t>
      </w:r>
      <w:r w:rsidRPr="00A91587">
        <w:rPr>
          <w:rFonts w:ascii="Times New Roman" w:hAnsi="Times New Roman"/>
          <w:color w:val="000000" w:themeColor="text1"/>
          <w:sz w:val="24"/>
          <w:szCs w:val="24"/>
        </w:rPr>
        <w:t xml:space="preserve"> Трудового кодекса РФ,</w:t>
      </w:r>
      <w:r w:rsidRPr="00A91587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A915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Федерального закона № 28-ФЗ "О гражданской обороне", "Положения о подготовке населения в области гражданской обороны", утвержденного Постановлением Правительства РФ № 841 от 02.11.2000</w:t>
      </w:r>
      <w:r w:rsidR="00A915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№</w:t>
      </w:r>
      <w:r w:rsidRPr="00A915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841, "Положением о гражданской обороне в Российской Федерации", утвержденного Постановлением Правительства РФ № 804 от 26.11.2007, </w:t>
      </w:r>
      <w:r w:rsidRPr="00A91587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Письма МЧС России № 11-7-605 от 27.02.2020 "О примерном порядке реализации вводного инструктажа по ГО", </w:t>
      </w:r>
      <w:r w:rsidR="00023C45" w:rsidRPr="00A91587">
        <w:rPr>
          <w:rFonts w:ascii="Times New Roman" w:hAnsi="Times New Roman"/>
          <w:color w:val="000000" w:themeColor="text1"/>
          <w:sz w:val="24"/>
          <w:szCs w:val="24"/>
        </w:rPr>
        <w:t>в целях защиты работников от чрезвычайных ситуаций, вызванных авариями, катастрофами, стихийными бедствиями и в условиях военного времени приказываю:</w:t>
      </w: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023C45" w:rsidRPr="00A91587" w:rsidRDefault="00023C45" w:rsidP="00A91587">
      <w:pPr>
        <w:pStyle w:val="s1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A91587">
        <w:rPr>
          <w:color w:val="000000" w:themeColor="text1"/>
        </w:rPr>
        <w:t xml:space="preserve">1. Назначить ответственным за проведение </w:t>
      </w:r>
      <w:r w:rsidR="004E7EED" w:rsidRPr="00A91587">
        <w:rPr>
          <w:color w:val="000000" w:themeColor="text1"/>
        </w:rPr>
        <w:t xml:space="preserve">вводного </w:t>
      </w:r>
      <w:r w:rsidRPr="00A91587">
        <w:rPr>
          <w:color w:val="000000" w:themeColor="text1"/>
        </w:rPr>
        <w:t xml:space="preserve">инструктажа по </w:t>
      </w:r>
      <w:r w:rsidR="004E7EED" w:rsidRPr="00A91587">
        <w:rPr>
          <w:color w:val="000000" w:themeColor="text1"/>
        </w:rPr>
        <w:t>гражданской обороне</w:t>
      </w:r>
      <w:r w:rsidR="00A91587">
        <w:rPr>
          <w:color w:val="000000" w:themeColor="text1"/>
        </w:rPr>
        <w:t xml:space="preserve"> (далее -ГО) </w:t>
      </w:r>
      <w:r w:rsidRPr="00A91587">
        <w:rPr>
          <w:color w:val="000000" w:themeColor="text1"/>
        </w:rPr>
        <w:t>___________________________________________________</w:t>
      </w:r>
      <w:r w:rsidR="00A91587" w:rsidRPr="00A91587">
        <w:rPr>
          <w:color w:val="000000" w:themeColor="text1"/>
        </w:rPr>
        <w:t>_________</w:t>
      </w: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4E7EED" w:rsidRPr="00A91587" w:rsidRDefault="00023C45" w:rsidP="004E7EED">
      <w:pPr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A91587">
        <w:rPr>
          <w:rFonts w:ascii="Times New Roman" w:hAnsi="Times New Roman"/>
          <w:color w:val="000000" w:themeColor="text1"/>
          <w:sz w:val="24"/>
          <w:szCs w:val="24"/>
        </w:rPr>
        <w:t xml:space="preserve">2. Утвердить "Положение </w:t>
      </w:r>
      <w:r w:rsidRPr="00A91587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о </w:t>
      </w:r>
      <w:r w:rsidR="004E7EED" w:rsidRPr="00A915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подготовке работников в области гражданской обороны</w:t>
      </w:r>
      <w:r w:rsidRPr="00A915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".</w:t>
      </w: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91587">
        <w:rPr>
          <w:color w:val="000000" w:themeColor="text1"/>
        </w:rPr>
        <w:t>3.</w:t>
      </w:r>
      <w:r w:rsidR="004E7EED" w:rsidRPr="00A91587">
        <w:rPr>
          <w:color w:val="000000" w:themeColor="text1"/>
        </w:rPr>
        <w:t xml:space="preserve"> </w:t>
      </w:r>
      <w:r w:rsidRPr="00A91587">
        <w:rPr>
          <w:color w:val="000000" w:themeColor="text1"/>
        </w:rPr>
        <w:t xml:space="preserve">Утвердить "Программу проведения </w:t>
      </w:r>
      <w:r w:rsidR="004E7EED" w:rsidRPr="00A91587">
        <w:rPr>
          <w:color w:val="000000" w:themeColor="text1"/>
        </w:rPr>
        <w:t xml:space="preserve">вводного инструктажа по гражданской обороне </w:t>
      </w:r>
      <w:r w:rsidRPr="00A91587">
        <w:rPr>
          <w:color w:val="000000" w:themeColor="text1"/>
        </w:rPr>
        <w:t>".</w:t>
      </w:r>
    </w:p>
    <w:p w:rsidR="004E7EED" w:rsidRPr="00A91587" w:rsidRDefault="004E7EED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91587">
        <w:rPr>
          <w:color w:val="000000" w:themeColor="text1"/>
        </w:rPr>
        <w:t>4. Утвердить форму "</w:t>
      </w:r>
      <w:r w:rsidR="00A91587" w:rsidRPr="00A91587">
        <w:rPr>
          <w:color w:val="000000" w:themeColor="text1"/>
          <w:shd w:val="clear" w:color="auto" w:fill="FFFFFF"/>
        </w:rPr>
        <w:t xml:space="preserve"> Журнала </w:t>
      </w:r>
      <w:r w:rsidR="00A91587" w:rsidRPr="00A91587">
        <w:rPr>
          <w:color w:val="000000" w:themeColor="text1"/>
        </w:rPr>
        <w:t xml:space="preserve">учета вводного инструктажа по ГО </w:t>
      </w:r>
      <w:r w:rsidRPr="00A91587">
        <w:rPr>
          <w:color w:val="000000" w:themeColor="text1"/>
        </w:rPr>
        <w:t>".</w:t>
      </w: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91587">
        <w:rPr>
          <w:color w:val="000000" w:themeColor="text1"/>
        </w:rPr>
        <w:t xml:space="preserve">5. Ответственными за проведение </w:t>
      </w:r>
      <w:r w:rsidR="00A91587">
        <w:rPr>
          <w:color w:val="000000" w:themeColor="text1"/>
        </w:rPr>
        <w:t xml:space="preserve">вводного </w:t>
      </w:r>
      <w:r w:rsidRPr="00A91587">
        <w:rPr>
          <w:color w:val="000000" w:themeColor="text1"/>
        </w:rPr>
        <w:t xml:space="preserve">инструктажа по </w:t>
      </w:r>
      <w:r w:rsidR="00A91587">
        <w:rPr>
          <w:color w:val="000000" w:themeColor="text1"/>
        </w:rPr>
        <w:t>ГО</w:t>
      </w:r>
      <w:r w:rsidRPr="00A91587">
        <w:rPr>
          <w:color w:val="000000" w:themeColor="text1"/>
        </w:rPr>
        <w:t xml:space="preserve"> в структурных подразделениях назначить:</w:t>
      </w:r>
    </w:p>
    <w:p w:rsidR="00023C45" w:rsidRPr="0019598E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color w:val="22272F"/>
        </w:rPr>
        <w:t>__________________________   __________________________________________________</w:t>
      </w: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A91587">
        <w:rPr>
          <w:color w:val="000000" w:themeColor="text1"/>
        </w:rPr>
        <w:t xml:space="preserve"> </w:t>
      </w:r>
      <w:r w:rsidRPr="00A91587">
        <w:rPr>
          <w:color w:val="000000" w:themeColor="text1"/>
          <w:sz w:val="20"/>
          <w:szCs w:val="20"/>
        </w:rPr>
        <w:t>(</w:t>
      </w:r>
      <w:proofErr w:type="gramStart"/>
      <w:r w:rsidRPr="00A91587">
        <w:rPr>
          <w:rStyle w:val="s10"/>
          <w:bCs/>
          <w:color w:val="000000" w:themeColor="text1"/>
          <w:sz w:val="20"/>
          <w:szCs w:val="20"/>
        </w:rPr>
        <w:t>структурное</w:t>
      </w:r>
      <w:proofErr w:type="gramEnd"/>
      <w:r w:rsidRPr="00A91587">
        <w:rPr>
          <w:rStyle w:val="s10"/>
          <w:bCs/>
          <w:color w:val="000000" w:themeColor="text1"/>
          <w:sz w:val="20"/>
          <w:szCs w:val="20"/>
        </w:rPr>
        <w:t xml:space="preserve"> подразделение</w:t>
      </w:r>
      <w:r w:rsidRPr="00A91587">
        <w:rPr>
          <w:color w:val="000000" w:themeColor="text1"/>
          <w:sz w:val="20"/>
          <w:szCs w:val="20"/>
        </w:rPr>
        <w:t>)                                                        (</w:t>
      </w:r>
      <w:r w:rsidRPr="00A91587">
        <w:rPr>
          <w:rStyle w:val="s10"/>
          <w:bCs/>
          <w:color w:val="000000" w:themeColor="text1"/>
          <w:sz w:val="20"/>
          <w:szCs w:val="20"/>
        </w:rPr>
        <w:t>должность, ФИО.</w:t>
      </w:r>
      <w:r w:rsidRPr="00A91587">
        <w:rPr>
          <w:color w:val="000000" w:themeColor="text1"/>
          <w:sz w:val="20"/>
          <w:szCs w:val="20"/>
        </w:rPr>
        <w:t>)</w:t>
      </w: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91587">
        <w:rPr>
          <w:color w:val="000000" w:themeColor="text1"/>
        </w:rPr>
        <w:t xml:space="preserve">6. Ответственным должностным лицам соблюдать меры </w:t>
      </w:r>
      <w:r w:rsidR="00A91587">
        <w:rPr>
          <w:color w:val="000000" w:themeColor="text1"/>
        </w:rPr>
        <w:t>по подготовке</w:t>
      </w:r>
      <w:r w:rsidRPr="00A91587">
        <w:rPr>
          <w:color w:val="000000" w:themeColor="text1"/>
        </w:rPr>
        <w:t xml:space="preserve"> работников п</w:t>
      </w:r>
      <w:r w:rsidR="00A91587">
        <w:rPr>
          <w:color w:val="000000" w:themeColor="text1"/>
        </w:rPr>
        <w:t>о ГО</w:t>
      </w:r>
      <w:r w:rsidRPr="00A91587">
        <w:rPr>
          <w:color w:val="000000" w:themeColor="text1"/>
        </w:rPr>
        <w:t xml:space="preserve"> в соответствии с утвержденным "</w:t>
      </w:r>
      <w:r w:rsidR="00A91587" w:rsidRPr="00A91587">
        <w:rPr>
          <w:color w:val="000000" w:themeColor="text1"/>
        </w:rPr>
        <w:t xml:space="preserve"> Положение </w:t>
      </w:r>
      <w:r w:rsidR="00A91587" w:rsidRPr="00A91587">
        <w:rPr>
          <w:bCs/>
          <w:color w:val="000000" w:themeColor="text1"/>
          <w:shd w:val="clear" w:color="auto" w:fill="FFFFFF"/>
        </w:rPr>
        <w:t xml:space="preserve">о </w:t>
      </w:r>
      <w:r w:rsidR="00A91587" w:rsidRPr="00A91587">
        <w:rPr>
          <w:color w:val="000000" w:themeColor="text1"/>
          <w:shd w:val="clear" w:color="auto" w:fill="FFFFFF"/>
        </w:rPr>
        <w:t>подготовке работников в области гражданской обороны</w:t>
      </w:r>
      <w:proofErr w:type="gramStart"/>
      <w:r w:rsidRPr="00A91587">
        <w:rPr>
          <w:color w:val="000000" w:themeColor="text1"/>
          <w:shd w:val="clear" w:color="auto" w:fill="FFFFFF"/>
        </w:rPr>
        <w:t xml:space="preserve">",  </w:t>
      </w:r>
      <w:r w:rsidRPr="00A91587">
        <w:rPr>
          <w:color w:val="000000" w:themeColor="text1"/>
        </w:rPr>
        <w:t>проводить</w:t>
      </w:r>
      <w:proofErr w:type="gramEnd"/>
      <w:r w:rsidRPr="00A91587">
        <w:rPr>
          <w:color w:val="000000" w:themeColor="text1"/>
        </w:rPr>
        <w:t xml:space="preserve"> </w:t>
      </w:r>
      <w:r w:rsidR="00A91587">
        <w:rPr>
          <w:color w:val="000000" w:themeColor="text1"/>
        </w:rPr>
        <w:t xml:space="preserve">вводный </w:t>
      </w:r>
      <w:r w:rsidRPr="00A91587">
        <w:rPr>
          <w:color w:val="000000" w:themeColor="text1"/>
        </w:rPr>
        <w:t xml:space="preserve">инструктаж по </w:t>
      </w:r>
      <w:r w:rsidR="00A91587">
        <w:rPr>
          <w:color w:val="000000" w:themeColor="text1"/>
        </w:rPr>
        <w:t>ГО</w:t>
      </w:r>
      <w:r w:rsidRPr="00A91587">
        <w:rPr>
          <w:color w:val="000000" w:themeColor="text1"/>
        </w:rPr>
        <w:t xml:space="preserve"> по утверждённой "Программе </w:t>
      </w:r>
      <w:r w:rsidR="00A91587" w:rsidRPr="00A91587">
        <w:rPr>
          <w:color w:val="000000" w:themeColor="text1"/>
        </w:rPr>
        <w:t>проведения вводного инструктажа по гражданской обороне</w:t>
      </w:r>
      <w:r w:rsidRPr="00A91587">
        <w:rPr>
          <w:color w:val="000000" w:themeColor="text1"/>
        </w:rPr>
        <w:t>".</w:t>
      </w: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91587">
        <w:rPr>
          <w:color w:val="000000" w:themeColor="text1"/>
        </w:rPr>
        <w:t>7. Контроль за выполнением настоящего приказа оставляю за собой.</w:t>
      </w: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91587">
        <w:rPr>
          <w:color w:val="000000" w:themeColor="text1"/>
        </w:rPr>
        <w:t>_____________________________________________________________________________</w:t>
      </w: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0"/>
          <w:szCs w:val="20"/>
        </w:rPr>
      </w:pPr>
      <w:r w:rsidRPr="00A91587">
        <w:rPr>
          <w:color w:val="000000" w:themeColor="text1"/>
          <w:sz w:val="20"/>
          <w:szCs w:val="20"/>
        </w:rPr>
        <w:t>(</w:t>
      </w:r>
      <w:proofErr w:type="gramStart"/>
      <w:r w:rsidRPr="00A91587">
        <w:rPr>
          <w:rStyle w:val="s10"/>
          <w:bCs/>
          <w:color w:val="000000" w:themeColor="text1"/>
          <w:sz w:val="20"/>
          <w:szCs w:val="20"/>
        </w:rPr>
        <w:t>должность</w:t>
      </w:r>
      <w:proofErr w:type="gramEnd"/>
      <w:r w:rsidRPr="00A91587">
        <w:rPr>
          <w:rStyle w:val="s10"/>
          <w:bCs/>
          <w:color w:val="000000" w:themeColor="text1"/>
          <w:sz w:val="20"/>
          <w:szCs w:val="20"/>
        </w:rPr>
        <w:t>, подпись, инициалы, фамилия руководителя</w:t>
      </w:r>
      <w:r w:rsidRPr="00A91587">
        <w:rPr>
          <w:color w:val="000000" w:themeColor="text1"/>
          <w:sz w:val="20"/>
          <w:szCs w:val="20"/>
        </w:rPr>
        <w:t>)</w:t>
      </w: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023C45" w:rsidRPr="00A91587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91587">
        <w:rPr>
          <w:color w:val="000000" w:themeColor="text1"/>
        </w:rPr>
        <w:t>С приказом ознакомлены:</w:t>
      </w:r>
    </w:p>
    <w:p w:rsidR="00023C45" w:rsidRPr="0019598E" w:rsidRDefault="00023C45" w:rsidP="00023C4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color w:val="22272F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3438" w:rsidRPr="00023C45" w:rsidRDefault="00023C45" w:rsidP="00023C45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0"/>
          <w:szCs w:val="20"/>
        </w:rPr>
      </w:pPr>
      <w:r w:rsidRPr="009623DF">
        <w:rPr>
          <w:color w:val="22272F"/>
          <w:sz w:val="20"/>
          <w:szCs w:val="20"/>
        </w:rPr>
        <w:t>(</w:t>
      </w:r>
      <w:proofErr w:type="gramStart"/>
      <w:r w:rsidRPr="009623DF">
        <w:rPr>
          <w:rStyle w:val="s10"/>
          <w:bCs/>
          <w:color w:val="22272F"/>
          <w:sz w:val="20"/>
          <w:szCs w:val="20"/>
        </w:rPr>
        <w:t>должность</w:t>
      </w:r>
      <w:proofErr w:type="gramEnd"/>
      <w:r w:rsidRPr="009623DF">
        <w:rPr>
          <w:rStyle w:val="s10"/>
          <w:bCs/>
          <w:color w:val="22272F"/>
          <w:sz w:val="20"/>
          <w:szCs w:val="20"/>
        </w:rPr>
        <w:t>, подпись, инициалы, фамилия</w:t>
      </w:r>
      <w:r w:rsidRPr="009623DF">
        <w:rPr>
          <w:color w:val="22272F"/>
          <w:sz w:val="20"/>
          <w:szCs w:val="20"/>
        </w:rPr>
        <w:t>)</w:t>
      </w:r>
      <w:r w:rsidRPr="00D54A02">
        <w:t xml:space="preserve"> </w:t>
      </w:r>
    </w:p>
    <w:sectPr w:rsidR="00C93438" w:rsidRPr="00023C45" w:rsidSect="00F30C1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45"/>
    <w:rsid w:val="00023C45"/>
    <w:rsid w:val="004E7EED"/>
    <w:rsid w:val="005A7010"/>
    <w:rsid w:val="007A3D00"/>
    <w:rsid w:val="009C6A75"/>
    <w:rsid w:val="00A91587"/>
    <w:rsid w:val="00AF7372"/>
    <w:rsid w:val="00C93438"/>
    <w:rsid w:val="00CD6BD4"/>
    <w:rsid w:val="00DF7071"/>
    <w:rsid w:val="00E7596D"/>
    <w:rsid w:val="00F3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38AEDA-034D-5845-AE86-939B386A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45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023C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basedOn w:val="a0"/>
    <w:rsid w:val="00023C45"/>
  </w:style>
  <w:style w:type="character" w:styleId="a3">
    <w:name w:val="Hyperlink"/>
    <w:basedOn w:val="a0"/>
    <w:uiPriority w:val="99"/>
    <w:semiHidden/>
    <w:unhideWhenUsed/>
    <w:rsid w:val="004E7EED"/>
    <w:rPr>
      <w:color w:val="0000FF"/>
      <w:u w:val="single"/>
    </w:rPr>
  </w:style>
  <w:style w:type="character" w:styleId="a4">
    <w:name w:val="Emphasis"/>
    <w:basedOn w:val="a0"/>
    <w:uiPriority w:val="20"/>
    <w:qFormat/>
    <w:rsid w:val="004E7E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8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о назначении ответственного за проведение инструктажа по ГО</vt:lpstr>
    </vt:vector>
  </TitlesOfParts>
  <Manager/>
  <Company/>
  <LinksUpToDate>false</LinksUpToDate>
  <CharactersWithSpaces>2254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о назначении ответственного за проведение инструктажа по ГО</dc:title>
  <dc:subject/>
  <dc:creator>ЮБК+</dc:creator>
  <cp:keywords/>
  <dc:description/>
  <cp:lastModifiedBy>Домашний</cp:lastModifiedBy>
  <cp:revision>2</cp:revision>
  <dcterms:created xsi:type="dcterms:W3CDTF">2023-07-22T03:48:00Z</dcterms:created>
  <dcterms:modified xsi:type="dcterms:W3CDTF">2023-07-22T03:48:00Z</dcterms:modified>
  <cp:category/>
</cp:coreProperties>
</file>